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93" w:rsidRDefault="00E57D93" w:rsidP="00852C27">
      <w:pPr>
        <w:jc w:val="right"/>
        <w:rPr>
          <w:sz w:val="28"/>
          <w:szCs w:val="28"/>
        </w:rPr>
      </w:pPr>
    </w:p>
    <w:p w:rsidR="00852C27" w:rsidRPr="00956136" w:rsidRDefault="00852C27" w:rsidP="00852C27">
      <w:pPr>
        <w:jc w:val="center"/>
        <w:rPr>
          <w:sz w:val="28"/>
          <w:szCs w:val="28"/>
        </w:rPr>
      </w:pPr>
      <w:r w:rsidRPr="00956136">
        <w:rPr>
          <w:sz w:val="28"/>
          <w:szCs w:val="28"/>
        </w:rPr>
        <w:t>СОВЕТ</w:t>
      </w:r>
    </w:p>
    <w:p w:rsidR="00852C27" w:rsidRDefault="00852C27" w:rsidP="00852C27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ТУРКМЕНСКОГО</w:t>
      </w:r>
      <w:r w:rsidRPr="0095613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956136">
        <w:rPr>
          <w:sz w:val="28"/>
          <w:szCs w:val="28"/>
        </w:rPr>
        <w:t xml:space="preserve"> </w:t>
      </w:r>
    </w:p>
    <w:p w:rsidR="00852C27" w:rsidRPr="00956136" w:rsidRDefault="00852C27" w:rsidP="00852C27">
      <w:pPr>
        <w:jc w:val="center"/>
        <w:rPr>
          <w:sz w:val="28"/>
          <w:szCs w:val="28"/>
        </w:rPr>
      </w:pPr>
      <w:r w:rsidRPr="0095613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ПЕРВОГО СОЗЫВА</w:t>
      </w:r>
    </w:p>
    <w:p w:rsidR="00852C27" w:rsidRPr="00956136" w:rsidRDefault="00852C27" w:rsidP="00852C27">
      <w:pPr>
        <w:jc w:val="center"/>
        <w:rPr>
          <w:sz w:val="28"/>
          <w:szCs w:val="28"/>
        </w:rPr>
      </w:pPr>
    </w:p>
    <w:p w:rsidR="00852C27" w:rsidRPr="00956136" w:rsidRDefault="00852C27" w:rsidP="00852C27">
      <w:pPr>
        <w:jc w:val="center"/>
        <w:rPr>
          <w:sz w:val="28"/>
          <w:szCs w:val="28"/>
        </w:rPr>
      </w:pPr>
      <w:proofErr w:type="gramStart"/>
      <w:r w:rsidRPr="00956136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95613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5613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5613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5613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5613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56136">
        <w:rPr>
          <w:sz w:val="28"/>
          <w:szCs w:val="28"/>
        </w:rPr>
        <w:t>Е</w:t>
      </w:r>
    </w:p>
    <w:p w:rsidR="00852C27" w:rsidRPr="00011ADE" w:rsidRDefault="00852C27" w:rsidP="00852C27">
      <w:pPr>
        <w:jc w:val="center"/>
        <w:rPr>
          <w:b/>
          <w:sz w:val="28"/>
          <w:szCs w:val="28"/>
        </w:rPr>
      </w:pPr>
    </w:p>
    <w:p w:rsidR="00852C27" w:rsidRDefault="00852C27" w:rsidP="00852C27">
      <w:pPr>
        <w:tabs>
          <w:tab w:val="left" w:pos="3420"/>
          <w:tab w:val="left" w:pos="8460"/>
        </w:tabs>
        <w:rPr>
          <w:bCs/>
          <w:sz w:val="28"/>
        </w:rPr>
      </w:pPr>
      <w:proofErr w:type="gramStart"/>
      <w:r>
        <w:rPr>
          <w:bCs/>
          <w:sz w:val="28"/>
        </w:rPr>
        <w:t>1</w:t>
      </w:r>
      <w:r w:rsidR="00A7413F">
        <w:rPr>
          <w:bCs/>
          <w:sz w:val="28"/>
        </w:rPr>
        <w:t>1</w:t>
      </w:r>
      <w:r>
        <w:rPr>
          <w:bCs/>
          <w:sz w:val="28"/>
        </w:rPr>
        <w:t xml:space="preserve"> ноября 2020 г.                       </w:t>
      </w:r>
      <w:r w:rsidRPr="00FF0306">
        <w:rPr>
          <w:bCs/>
          <w:sz w:val="28"/>
        </w:rPr>
        <w:t xml:space="preserve">с. </w:t>
      </w:r>
      <w:proofErr w:type="gramEnd"/>
      <w:r>
        <w:rPr>
          <w:bCs/>
          <w:sz w:val="28"/>
        </w:rPr>
        <w:t>Летняя Ставка</w:t>
      </w:r>
      <w:r w:rsidRPr="00FF0306">
        <w:rPr>
          <w:bCs/>
          <w:sz w:val="28"/>
        </w:rPr>
        <w:tab/>
      </w:r>
      <w:r>
        <w:rPr>
          <w:bCs/>
          <w:sz w:val="28"/>
        </w:rPr>
        <w:t xml:space="preserve">   </w:t>
      </w:r>
      <w:r w:rsidRPr="00FF0306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="00A7413F">
        <w:rPr>
          <w:bCs/>
          <w:sz w:val="28"/>
        </w:rPr>
        <w:t>53</w:t>
      </w:r>
    </w:p>
    <w:p w:rsidR="00852C27" w:rsidRPr="00B0480B" w:rsidRDefault="00852C27" w:rsidP="00852C27">
      <w:pPr>
        <w:tabs>
          <w:tab w:val="left" w:pos="3420"/>
          <w:tab w:val="left" w:pos="8460"/>
        </w:tabs>
        <w:rPr>
          <w:bCs/>
          <w:sz w:val="16"/>
          <w:szCs w:val="16"/>
        </w:rPr>
      </w:pPr>
    </w:p>
    <w:p w:rsidR="00362A1F" w:rsidRDefault="00852C27" w:rsidP="00852C27">
      <w:pPr>
        <w:jc w:val="both"/>
        <w:rPr>
          <w:bCs/>
          <w:sz w:val="28"/>
        </w:rPr>
      </w:pPr>
      <w:r>
        <w:rPr>
          <w:bCs/>
          <w:sz w:val="28"/>
        </w:rPr>
        <w:t xml:space="preserve">Об определении должностного лица, ответственного за направление сведений для включения в реестр лиц, уволенных в связи с утратой доверия </w:t>
      </w:r>
    </w:p>
    <w:p w:rsidR="00852C27" w:rsidRDefault="00852C27" w:rsidP="00852C27">
      <w:pPr>
        <w:jc w:val="both"/>
        <w:rPr>
          <w:bCs/>
          <w:sz w:val="28"/>
        </w:rPr>
      </w:pPr>
    </w:p>
    <w:p w:rsidR="00852C27" w:rsidRDefault="00852C27" w:rsidP="00852C27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В соответствии с Федеральным законом от 25 декабря 2008 года № 273 –ФЗ «О противодействии коррупции», постановлением Правительства Российской Федерации от 5 марта 2018г. № 228 «О реестре лиц, уволенных в связи с утратой доверия»</w:t>
      </w:r>
    </w:p>
    <w:p w:rsidR="00852C27" w:rsidRDefault="00852C27" w:rsidP="00852C27">
      <w:pPr>
        <w:ind w:right="-5" w:firstLine="709"/>
        <w:jc w:val="both"/>
        <w:rPr>
          <w:sz w:val="28"/>
          <w:szCs w:val="28"/>
        </w:rPr>
      </w:pPr>
      <w:r w:rsidRPr="00CD0CD0">
        <w:rPr>
          <w:sz w:val="28"/>
          <w:szCs w:val="28"/>
        </w:rPr>
        <w:t xml:space="preserve">Совет Туркменского муниципального округа Ставропольского края </w:t>
      </w:r>
    </w:p>
    <w:p w:rsidR="00852C27" w:rsidRDefault="00852C27" w:rsidP="00852C27">
      <w:pPr>
        <w:ind w:right="-5" w:firstLine="709"/>
        <w:jc w:val="both"/>
        <w:rPr>
          <w:sz w:val="28"/>
          <w:szCs w:val="28"/>
        </w:rPr>
      </w:pPr>
    </w:p>
    <w:p w:rsidR="00852C27" w:rsidRPr="00CD0CD0" w:rsidRDefault="00852C27" w:rsidP="00852C27">
      <w:pPr>
        <w:jc w:val="both"/>
        <w:rPr>
          <w:sz w:val="28"/>
          <w:szCs w:val="28"/>
        </w:rPr>
      </w:pPr>
      <w:proofErr w:type="gramStart"/>
      <w:r w:rsidRPr="00CD0CD0">
        <w:rPr>
          <w:sz w:val="28"/>
          <w:szCs w:val="28"/>
        </w:rPr>
        <w:t>Р</w:t>
      </w:r>
      <w:proofErr w:type="gramEnd"/>
      <w:r w:rsidRPr="00CD0CD0">
        <w:rPr>
          <w:sz w:val="28"/>
          <w:szCs w:val="28"/>
        </w:rPr>
        <w:t xml:space="preserve"> Е Ш И Л:</w:t>
      </w:r>
    </w:p>
    <w:p w:rsidR="00852C27" w:rsidRDefault="00852C27" w:rsidP="00852C27">
      <w:pPr>
        <w:tabs>
          <w:tab w:val="left" w:pos="3420"/>
          <w:tab w:val="left" w:pos="8460"/>
        </w:tabs>
        <w:jc w:val="both"/>
        <w:rPr>
          <w:bCs/>
          <w:sz w:val="28"/>
        </w:rPr>
      </w:pPr>
    </w:p>
    <w:p w:rsidR="00B0480B" w:rsidRDefault="00852C27" w:rsidP="00B51067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sz w:val="28"/>
        </w:rPr>
      </w:pPr>
      <w:proofErr w:type="gramStart"/>
      <w:r w:rsidRPr="005B0ED3">
        <w:rPr>
          <w:sz w:val="28"/>
          <w:szCs w:val="28"/>
        </w:rPr>
        <w:t xml:space="preserve">Определить управляющую делами Совета Туркменского муниципального округа Ставропольского края </w:t>
      </w:r>
      <w:proofErr w:type="spellStart"/>
      <w:r w:rsidRPr="005B0ED3">
        <w:rPr>
          <w:sz w:val="28"/>
          <w:szCs w:val="28"/>
        </w:rPr>
        <w:t>Хошбекян</w:t>
      </w:r>
      <w:proofErr w:type="spellEnd"/>
      <w:r w:rsidRPr="005B0ED3">
        <w:rPr>
          <w:sz w:val="28"/>
          <w:szCs w:val="28"/>
        </w:rPr>
        <w:t xml:space="preserve"> </w:t>
      </w:r>
      <w:proofErr w:type="spellStart"/>
      <w:r w:rsidRPr="005B0ED3">
        <w:rPr>
          <w:sz w:val="28"/>
          <w:szCs w:val="28"/>
        </w:rPr>
        <w:t>Аину</w:t>
      </w:r>
      <w:proofErr w:type="spellEnd"/>
      <w:r w:rsidRPr="005B0ED3">
        <w:rPr>
          <w:sz w:val="28"/>
          <w:szCs w:val="28"/>
        </w:rPr>
        <w:t xml:space="preserve"> </w:t>
      </w:r>
      <w:proofErr w:type="spellStart"/>
      <w:r w:rsidRPr="005B0ED3">
        <w:rPr>
          <w:sz w:val="28"/>
          <w:szCs w:val="28"/>
        </w:rPr>
        <w:t>Робиковну</w:t>
      </w:r>
      <w:proofErr w:type="spellEnd"/>
      <w:r w:rsidR="005B0ED3" w:rsidRPr="005B0ED3">
        <w:rPr>
          <w:sz w:val="28"/>
          <w:szCs w:val="28"/>
        </w:rPr>
        <w:t>, лицом</w:t>
      </w:r>
      <w:r w:rsidRPr="005B0ED3">
        <w:rPr>
          <w:sz w:val="28"/>
          <w:szCs w:val="28"/>
        </w:rPr>
        <w:t xml:space="preserve"> </w:t>
      </w:r>
      <w:r w:rsidR="007F1707" w:rsidRPr="005B0ED3">
        <w:rPr>
          <w:sz w:val="28"/>
          <w:szCs w:val="28"/>
        </w:rPr>
        <w:t>ответственн</w:t>
      </w:r>
      <w:r w:rsidR="005B0ED3" w:rsidRPr="005B0ED3">
        <w:rPr>
          <w:sz w:val="28"/>
          <w:szCs w:val="28"/>
        </w:rPr>
        <w:t>ым</w:t>
      </w:r>
      <w:r w:rsidRPr="005B0ED3">
        <w:rPr>
          <w:sz w:val="28"/>
          <w:szCs w:val="28"/>
        </w:rPr>
        <w:t xml:space="preserve"> за направление </w:t>
      </w:r>
      <w:r w:rsidR="005B0ED3" w:rsidRPr="005B0ED3">
        <w:rPr>
          <w:sz w:val="28"/>
          <w:szCs w:val="28"/>
        </w:rPr>
        <w:t>в Правительство Ставропольского края</w:t>
      </w:r>
      <w:r w:rsidR="005B0ED3">
        <w:rPr>
          <w:sz w:val="28"/>
          <w:szCs w:val="28"/>
        </w:rPr>
        <w:t xml:space="preserve"> </w:t>
      </w:r>
      <w:r w:rsidRPr="005B0ED3">
        <w:rPr>
          <w:sz w:val="28"/>
          <w:szCs w:val="28"/>
        </w:rPr>
        <w:t>сведений в отношении лиц, замещавш</w:t>
      </w:r>
      <w:r w:rsidR="002F4CED" w:rsidRPr="005B0ED3">
        <w:rPr>
          <w:sz w:val="28"/>
          <w:szCs w:val="28"/>
        </w:rPr>
        <w:t>их муниципальные должности, должности муниципальной службы</w:t>
      </w:r>
      <w:r w:rsidR="007F1707" w:rsidRPr="005B0ED3">
        <w:rPr>
          <w:sz w:val="28"/>
          <w:szCs w:val="28"/>
        </w:rPr>
        <w:t xml:space="preserve"> в Совете  Туркменского муниципального округа Ставропольского края</w:t>
      </w:r>
      <w:r w:rsidR="00B51067" w:rsidRPr="005B0ED3">
        <w:rPr>
          <w:sz w:val="28"/>
          <w:szCs w:val="28"/>
        </w:rPr>
        <w:t xml:space="preserve">, для </w:t>
      </w:r>
      <w:r w:rsidR="00B51067" w:rsidRPr="005B0ED3">
        <w:rPr>
          <w:bCs/>
          <w:sz w:val="28"/>
        </w:rPr>
        <w:t xml:space="preserve">включения в реестр лиц, уволенных в связи с утратой доверия, а также для исключения из реестра в соответствии с </w:t>
      </w:r>
      <w:proofErr w:type="gramEnd"/>
    </w:p>
    <w:p w:rsidR="00B51067" w:rsidRPr="00B0480B" w:rsidRDefault="00B51067" w:rsidP="00B0480B">
      <w:pPr>
        <w:tabs>
          <w:tab w:val="left" w:pos="1134"/>
        </w:tabs>
        <w:jc w:val="both"/>
        <w:rPr>
          <w:bCs/>
          <w:sz w:val="28"/>
        </w:rPr>
      </w:pPr>
      <w:r w:rsidRPr="00B0480B">
        <w:rPr>
          <w:bCs/>
          <w:sz w:val="28"/>
        </w:rPr>
        <w:t xml:space="preserve">требованиями </w:t>
      </w:r>
      <w:r w:rsidR="00B0480B">
        <w:rPr>
          <w:bCs/>
          <w:sz w:val="28"/>
        </w:rPr>
        <w:t xml:space="preserve">действующего законодательства. </w:t>
      </w:r>
    </w:p>
    <w:p w:rsidR="005B0ED3" w:rsidRPr="00B0480B" w:rsidRDefault="005B0ED3" w:rsidP="005B0ED3">
      <w:pPr>
        <w:pStyle w:val="a4"/>
        <w:tabs>
          <w:tab w:val="left" w:pos="1134"/>
        </w:tabs>
        <w:ind w:left="851"/>
        <w:jc w:val="both"/>
        <w:rPr>
          <w:bCs/>
          <w:sz w:val="16"/>
          <w:szCs w:val="16"/>
        </w:rPr>
      </w:pPr>
    </w:p>
    <w:p w:rsidR="005B0ED3" w:rsidRPr="005B0ED3" w:rsidRDefault="005B0ED3" w:rsidP="005B0ED3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sz w:val="28"/>
        </w:rPr>
      </w:pPr>
      <w:proofErr w:type="spellStart"/>
      <w:r>
        <w:rPr>
          <w:sz w:val="28"/>
          <w:szCs w:val="28"/>
        </w:rPr>
        <w:t>Хошбекян</w:t>
      </w:r>
      <w:proofErr w:type="spellEnd"/>
      <w:r>
        <w:rPr>
          <w:sz w:val="28"/>
          <w:szCs w:val="28"/>
        </w:rPr>
        <w:t xml:space="preserve"> А.</w:t>
      </w:r>
      <w:r w:rsidRPr="005B0ED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. </w:t>
      </w:r>
      <w:r w:rsidR="00E20FA4">
        <w:rPr>
          <w:sz w:val="28"/>
          <w:szCs w:val="28"/>
        </w:rPr>
        <w:t>о</w:t>
      </w:r>
      <w:r>
        <w:rPr>
          <w:sz w:val="28"/>
          <w:szCs w:val="28"/>
        </w:rPr>
        <w:t>беспечить своевременное направление сведений в отношени</w:t>
      </w:r>
      <w:r w:rsidR="00E20FA4">
        <w:rPr>
          <w:sz w:val="28"/>
          <w:szCs w:val="28"/>
        </w:rPr>
        <w:t>и</w:t>
      </w:r>
      <w:r>
        <w:rPr>
          <w:sz w:val="28"/>
          <w:szCs w:val="28"/>
        </w:rPr>
        <w:t xml:space="preserve"> лиц, указанных </w:t>
      </w:r>
      <w:r w:rsidR="00E20FA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</w:t>
      </w:r>
      <w:r w:rsidR="00E20FA4">
        <w:rPr>
          <w:sz w:val="28"/>
          <w:szCs w:val="28"/>
        </w:rPr>
        <w:t xml:space="preserve"> настоящего решения в течение 10 рабочих дней со дня принятия акта о применении взыскания в виде увольнения в связи с утратой доверия за совершение корруп</w:t>
      </w:r>
      <w:r w:rsidR="00E57D93">
        <w:rPr>
          <w:sz w:val="28"/>
          <w:szCs w:val="28"/>
        </w:rPr>
        <w:t>ционного правонарушения.</w:t>
      </w:r>
    </w:p>
    <w:p w:rsidR="007F1707" w:rsidRPr="00B0480B" w:rsidRDefault="007F1707" w:rsidP="007F1707">
      <w:pPr>
        <w:tabs>
          <w:tab w:val="left" w:pos="1134"/>
        </w:tabs>
        <w:jc w:val="both"/>
        <w:rPr>
          <w:sz w:val="16"/>
          <w:szCs w:val="16"/>
        </w:rPr>
      </w:pPr>
    </w:p>
    <w:p w:rsidR="007F1707" w:rsidRDefault="007F1707" w:rsidP="007F1707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B51067">
        <w:rPr>
          <w:sz w:val="28"/>
          <w:szCs w:val="28"/>
        </w:rPr>
        <w:t>выпо</w:t>
      </w:r>
      <w:r>
        <w:rPr>
          <w:sz w:val="28"/>
          <w:szCs w:val="28"/>
        </w:rPr>
        <w:t>лнением настоящего решения возложить на председателя Совета</w:t>
      </w:r>
      <w:r w:rsidRPr="007F1707">
        <w:rPr>
          <w:sz w:val="28"/>
          <w:szCs w:val="28"/>
        </w:rPr>
        <w:t xml:space="preserve"> Туркменского муниципального округа Ставропольского края</w:t>
      </w:r>
      <w:r>
        <w:rPr>
          <w:sz w:val="28"/>
          <w:szCs w:val="28"/>
        </w:rPr>
        <w:t xml:space="preserve"> Л.И.Гребенникову</w:t>
      </w:r>
      <w:r w:rsidR="00B51067">
        <w:rPr>
          <w:sz w:val="28"/>
          <w:szCs w:val="28"/>
        </w:rPr>
        <w:t>.</w:t>
      </w:r>
    </w:p>
    <w:p w:rsidR="00B51067" w:rsidRPr="00B0480B" w:rsidRDefault="00B51067" w:rsidP="00B51067">
      <w:pPr>
        <w:pStyle w:val="a4"/>
        <w:rPr>
          <w:sz w:val="16"/>
          <w:szCs w:val="16"/>
        </w:rPr>
      </w:pPr>
    </w:p>
    <w:p w:rsidR="00B51067" w:rsidRDefault="000F2DE1" w:rsidP="007F1707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1067">
        <w:rPr>
          <w:sz w:val="28"/>
          <w:szCs w:val="28"/>
        </w:rPr>
        <w:t>астоящее решение вступает в силу со дня его официального опубликования.</w:t>
      </w:r>
    </w:p>
    <w:p w:rsidR="00E20FA4" w:rsidRDefault="00E20FA4" w:rsidP="00E20FA4">
      <w:pPr>
        <w:pStyle w:val="a4"/>
        <w:rPr>
          <w:sz w:val="28"/>
          <w:szCs w:val="28"/>
        </w:rPr>
      </w:pPr>
    </w:p>
    <w:p w:rsidR="00E57D93" w:rsidRPr="00B0480B" w:rsidRDefault="00E57D93" w:rsidP="00E20FA4">
      <w:pPr>
        <w:pStyle w:val="a4"/>
        <w:rPr>
          <w:sz w:val="16"/>
          <w:szCs w:val="16"/>
        </w:rPr>
      </w:pPr>
    </w:p>
    <w:p w:rsidR="00E20FA4" w:rsidRPr="00E20FA4" w:rsidRDefault="00E20FA4" w:rsidP="00E20FA4">
      <w:pPr>
        <w:pStyle w:val="a4"/>
        <w:rPr>
          <w:sz w:val="16"/>
          <w:szCs w:val="16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E20FA4" w:rsidRPr="00980B29" w:rsidTr="00AA2F29">
        <w:tc>
          <w:tcPr>
            <w:tcW w:w="4928" w:type="dxa"/>
            <w:shd w:val="clear" w:color="auto" w:fill="auto"/>
          </w:tcPr>
          <w:p w:rsidR="00E20FA4" w:rsidRPr="00980B29" w:rsidRDefault="00E20FA4" w:rsidP="00AA2F29">
            <w:pPr>
              <w:rPr>
                <w:sz w:val="28"/>
                <w:szCs w:val="28"/>
                <w:lang w:val="ru-MO"/>
              </w:rPr>
            </w:pPr>
            <w:r w:rsidRPr="00980B29">
              <w:rPr>
                <w:sz w:val="28"/>
                <w:szCs w:val="28"/>
                <w:lang w:val="ru-MO"/>
              </w:rPr>
              <w:t>Председатель Совета Туркменского</w:t>
            </w:r>
          </w:p>
          <w:p w:rsidR="00E20FA4" w:rsidRPr="00980B29" w:rsidRDefault="00E20FA4" w:rsidP="00AA2F29">
            <w:pPr>
              <w:rPr>
                <w:sz w:val="28"/>
                <w:szCs w:val="28"/>
                <w:lang w:val="ru-MO"/>
              </w:rPr>
            </w:pPr>
            <w:r w:rsidRPr="00980B29">
              <w:rPr>
                <w:sz w:val="28"/>
                <w:szCs w:val="28"/>
                <w:lang w:val="ru-MO"/>
              </w:rPr>
              <w:t>муниципального округа</w:t>
            </w:r>
          </w:p>
          <w:p w:rsidR="00E20FA4" w:rsidRPr="00980B29" w:rsidRDefault="00E20FA4" w:rsidP="00AA2F29">
            <w:pPr>
              <w:rPr>
                <w:sz w:val="28"/>
                <w:szCs w:val="28"/>
                <w:lang w:val="ru-MO"/>
              </w:rPr>
            </w:pPr>
            <w:r w:rsidRPr="00980B29">
              <w:rPr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E20FA4" w:rsidRDefault="00E20FA4" w:rsidP="00AA2F29">
            <w:pPr>
              <w:rPr>
                <w:sz w:val="28"/>
                <w:szCs w:val="28"/>
                <w:lang w:val="ru-MO"/>
              </w:rPr>
            </w:pPr>
            <w:r w:rsidRPr="00980B29">
              <w:rPr>
                <w:sz w:val="28"/>
                <w:szCs w:val="28"/>
                <w:lang w:val="ru-MO"/>
              </w:rPr>
              <w:t xml:space="preserve">                   </w:t>
            </w:r>
          </w:p>
          <w:p w:rsidR="00E20FA4" w:rsidRDefault="00E20FA4" w:rsidP="00AA2F29">
            <w:pPr>
              <w:rPr>
                <w:sz w:val="28"/>
                <w:szCs w:val="28"/>
                <w:lang w:val="ru-MO"/>
              </w:rPr>
            </w:pPr>
          </w:p>
          <w:p w:rsidR="00E20FA4" w:rsidRPr="00980B29" w:rsidRDefault="00E20FA4" w:rsidP="00AA2F29">
            <w:pPr>
              <w:jc w:val="right"/>
              <w:rPr>
                <w:sz w:val="28"/>
                <w:szCs w:val="28"/>
                <w:lang w:val="ru-MO"/>
              </w:rPr>
            </w:pPr>
            <w:r w:rsidRPr="00980B29">
              <w:rPr>
                <w:sz w:val="28"/>
                <w:szCs w:val="28"/>
                <w:lang w:val="ru-MO"/>
              </w:rPr>
              <w:t xml:space="preserve">                  </w:t>
            </w:r>
            <w:r>
              <w:rPr>
                <w:sz w:val="28"/>
                <w:szCs w:val="28"/>
                <w:lang w:val="ru-MO"/>
              </w:rPr>
              <w:t>Л.И.Гребенникова</w:t>
            </w:r>
          </w:p>
        </w:tc>
      </w:tr>
    </w:tbl>
    <w:p w:rsidR="00E20FA4" w:rsidRPr="007F1707" w:rsidRDefault="00E20FA4" w:rsidP="00E20FA4">
      <w:pPr>
        <w:pStyle w:val="a4"/>
        <w:tabs>
          <w:tab w:val="left" w:pos="1134"/>
        </w:tabs>
        <w:ind w:left="851"/>
        <w:jc w:val="both"/>
        <w:rPr>
          <w:sz w:val="28"/>
          <w:szCs w:val="28"/>
        </w:rPr>
      </w:pPr>
    </w:p>
    <w:sectPr w:rsidR="00E20FA4" w:rsidRPr="007F1707" w:rsidSect="00B0480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EEC"/>
    <w:multiLevelType w:val="hybridMultilevel"/>
    <w:tmpl w:val="B48AA170"/>
    <w:lvl w:ilvl="0" w:tplc="4A6CA9F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36620"/>
    <w:multiLevelType w:val="hybridMultilevel"/>
    <w:tmpl w:val="3E24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27"/>
    <w:rsid w:val="000F2DE1"/>
    <w:rsid w:val="001E2695"/>
    <w:rsid w:val="001E70FA"/>
    <w:rsid w:val="00244C36"/>
    <w:rsid w:val="002F4CED"/>
    <w:rsid w:val="00362A1F"/>
    <w:rsid w:val="005B0ED3"/>
    <w:rsid w:val="007A3DE2"/>
    <w:rsid w:val="007F1707"/>
    <w:rsid w:val="00852C27"/>
    <w:rsid w:val="00930FE8"/>
    <w:rsid w:val="009C3201"/>
    <w:rsid w:val="00A7413F"/>
    <w:rsid w:val="00B0480B"/>
    <w:rsid w:val="00B51067"/>
    <w:rsid w:val="00DC05BD"/>
    <w:rsid w:val="00E20FA4"/>
    <w:rsid w:val="00E53BB8"/>
    <w:rsid w:val="00E5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52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6</cp:revision>
  <cp:lastPrinted>2020-11-13T13:17:00Z</cp:lastPrinted>
  <dcterms:created xsi:type="dcterms:W3CDTF">2020-10-27T08:48:00Z</dcterms:created>
  <dcterms:modified xsi:type="dcterms:W3CDTF">2020-11-13T13:17:00Z</dcterms:modified>
</cp:coreProperties>
</file>